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72" w:rsidRDefault="00B80A72" w:rsidP="00B80A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мероприятий  при всех видах вирусных инфекций</w:t>
      </w:r>
    </w:p>
    <w:p w:rsidR="00B80A72" w:rsidRDefault="00B80A72" w:rsidP="00B80A72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33"/>
        <w:gridCol w:w="2293"/>
        <w:gridCol w:w="1424"/>
        <w:gridCol w:w="1525"/>
        <w:gridCol w:w="1896"/>
      </w:tblGrid>
      <w:tr w:rsidR="00B80A72" w:rsidTr="00B80A72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дезинфекционных мероприятий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Концентрация </w:t>
            </w:r>
            <w:proofErr w:type="spellStart"/>
            <w:r>
              <w:rPr>
                <w:sz w:val="28"/>
                <w:szCs w:val="28"/>
              </w:rPr>
              <w:t>дез</w:t>
            </w:r>
            <w:proofErr w:type="spellEnd"/>
            <w:r>
              <w:rPr>
                <w:sz w:val="28"/>
                <w:szCs w:val="28"/>
              </w:rPr>
              <w:t xml:space="preserve"> раствора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половина дня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половина дня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B80A72" w:rsidTr="00B80A72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Протирание подоконников, дверные ручки, перила, столы, кабинки и другие поверхности (жесткая мебель)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7:30-8:00</w:t>
            </w:r>
          </w:p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9:00-10:00</w:t>
            </w:r>
          </w:p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12:00-13:00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14:30-15:00</w:t>
            </w:r>
          </w:p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16:30-17:00</w:t>
            </w:r>
          </w:p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18:00-18:30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рабочего дня 0,03% раствор</w:t>
            </w:r>
          </w:p>
        </w:tc>
      </w:tr>
      <w:tr w:rsidR="00B80A72" w:rsidTr="00B80A72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Проветривание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72" w:rsidRDefault="00B80A7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Сквозное</w:t>
            </w:r>
            <w:proofErr w:type="gramEnd"/>
            <w:r>
              <w:rPr>
                <w:sz w:val="28"/>
                <w:szCs w:val="28"/>
              </w:rPr>
              <w:t xml:space="preserve"> (по погоде) с 3 до 10 минут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прихода детей</w:t>
            </w:r>
          </w:p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Перед НОД</w:t>
            </w:r>
          </w:p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После НОД</w:t>
            </w:r>
          </w:p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3.Перед сном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Перед занятиями</w:t>
            </w:r>
          </w:p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После ухода детей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72" w:rsidRDefault="00B80A7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Угловое</w:t>
            </w:r>
            <w:proofErr w:type="gramEnd"/>
            <w:r>
              <w:rPr>
                <w:sz w:val="28"/>
                <w:szCs w:val="28"/>
              </w:rPr>
              <w:t xml:space="preserve"> по погоде от 3 до 10 минут, каждые полтора часа</w:t>
            </w:r>
          </w:p>
        </w:tc>
      </w:tr>
      <w:tr w:rsidR="00B80A72" w:rsidTr="00B80A72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Бактерицидные облучатели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присутствии людей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8:00-12:00</w:t>
            </w:r>
          </w:p>
          <w:p w:rsidR="00B80A72" w:rsidRDefault="00B80A72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15:00-19:00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Протирать 2 раза в день</w:t>
            </w:r>
          </w:p>
        </w:tc>
      </w:tr>
      <w:tr w:rsidR="00B80A72" w:rsidTr="00B80A72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Игрушки, средства личной гигиены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13:00-14:00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18:30-19:30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половине дня 0,06%</w:t>
            </w:r>
          </w:p>
        </w:tc>
      </w:tr>
      <w:tr w:rsidR="00B80A72" w:rsidTr="00B80A72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Сантехнические оборудования</w:t>
            </w:r>
          </w:p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-унитазы, раковины, поддоны, сидения унитаза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0,03%+моющими средствами (</w:t>
            </w:r>
            <w:proofErr w:type="spellStart"/>
            <w:r>
              <w:rPr>
                <w:sz w:val="28"/>
                <w:szCs w:val="28"/>
              </w:rPr>
              <w:t>хоз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ыло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18:30-19:00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кратное орошение (протирание) с интервалом 15 минут</w:t>
            </w:r>
          </w:p>
        </w:tc>
      </w:tr>
      <w:tr w:rsidR="00B80A72" w:rsidTr="00B80A72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Уборочный инвентарь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каждой уборки 30 минут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каждой уборки 30 минут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72" w:rsidRDefault="00B8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Замачивание с последующей стиркой и полосканием</w:t>
            </w:r>
          </w:p>
        </w:tc>
      </w:tr>
    </w:tbl>
    <w:p w:rsidR="00B80A72" w:rsidRDefault="00B80A72" w:rsidP="00B80A72"/>
    <w:p w:rsidR="00810DCF" w:rsidRDefault="00810DCF">
      <w:bookmarkStart w:id="0" w:name="_GoBack"/>
      <w:bookmarkEnd w:id="0"/>
    </w:p>
    <w:sectPr w:rsidR="0081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72"/>
    <w:rsid w:val="00810DCF"/>
    <w:rsid w:val="00B8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A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A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tikta</dc:creator>
  <cp:lastModifiedBy>tikta</cp:lastModifiedBy>
  <cp:revision>1</cp:revision>
  <dcterms:created xsi:type="dcterms:W3CDTF">2020-12-03T04:10:00Z</dcterms:created>
  <dcterms:modified xsi:type="dcterms:W3CDTF">2020-12-03T04:11:00Z</dcterms:modified>
</cp:coreProperties>
</file>